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E9D" w:rsidRPr="000C04E1" w:rsidRDefault="004F5E9D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PERMITTEE</w:t>
      </w:r>
    </w:p>
    <w:p w:rsidR="00525491" w:rsidRPr="00285372" w:rsidRDefault="000011DA" w:rsidP="00525491">
      <w:pPr>
        <w:widowControl w:val="0"/>
        <w:rPr>
          <w:sz w:val="22"/>
          <w:szCs w:val="22"/>
        </w:rPr>
      </w:pPr>
      <w:r w:rsidRPr="00285372">
        <w:rPr>
          <w:sz w:val="22"/>
          <w:szCs w:val="22"/>
        </w:rPr>
        <w:t>Pepperidge Farm, Inc.</w:t>
      </w:r>
    </w:p>
    <w:p w:rsidR="00525491" w:rsidRPr="00285372" w:rsidRDefault="000011DA" w:rsidP="00525491">
      <w:pPr>
        <w:widowControl w:val="0"/>
        <w:rPr>
          <w:sz w:val="22"/>
          <w:szCs w:val="22"/>
        </w:rPr>
      </w:pPr>
      <w:r w:rsidRPr="00285372">
        <w:rPr>
          <w:sz w:val="22"/>
          <w:szCs w:val="22"/>
        </w:rPr>
        <w:t>2222 Interstate Drive</w:t>
      </w:r>
    </w:p>
    <w:p w:rsidR="00525491" w:rsidRPr="00E74FD7" w:rsidRDefault="000011DA" w:rsidP="00525491">
      <w:pPr>
        <w:widowControl w:val="0"/>
        <w:rPr>
          <w:sz w:val="22"/>
          <w:szCs w:val="22"/>
        </w:rPr>
      </w:pPr>
      <w:r w:rsidRPr="00285372">
        <w:rPr>
          <w:sz w:val="22"/>
          <w:szCs w:val="22"/>
        </w:rPr>
        <w:t>Lakeland, FL 33805-2306</w:t>
      </w:r>
    </w:p>
    <w:p w:rsidR="00546D00" w:rsidRPr="000C04E1" w:rsidRDefault="00546D00" w:rsidP="00546D00">
      <w:pPr>
        <w:widowControl w:val="0"/>
        <w:rPr>
          <w:sz w:val="22"/>
          <w:szCs w:val="22"/>
        </w:rPr>
      </w:pPr>
    </w:p>
    <w:p w:rsidR="004F5E9D" w:rsidRPr="000C04E1" w:rsidRDefault="004F5E9D">
      <w:pPr>
        <w:pStyle w:val="Heading5"/>
        <w:keepNext w:val="0"/>
        <w:spacing w:before="60"/>
        <w:jc w:val="left"/>
        <w:rPr>
          <w:caps/>
          <w:szCs w:val="22"/>
        </w:rPr>
      </w:pPr>
      <w:r w:rsidRPr="000C04E1">
        <w:rPr>
          <w:caps/>
          <w:szCs w:val="22"/>
        </w:rPr>
        <w:t>Permitting Authority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Florida Department of Environmental Protection</w:t>
      </w:r>
      <w:r w:rsidRPr="000C04E1">
        <w:rPr>
          <w:sz w:val="22"/>
          <w:szCs w:val="22"/>
          <w:shd w:val="clear" w:color="auto" w:fill="FBD4B4"/>
        </w:rPr>
        <w:t xml:space="preserve"> 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Air Resource Management</w:t>
      </w:r>
    </w:p>
    <w:p w:rsidR="004F5E9D" w:rsidRPr="000C04E1" w:rsidRDefault="004F5E9D">
      <w:r w:rsidRPr="000C04E1">
        <w:rPr>
          <w:sz w:val="22"/>
          <w:szCs w:val="22"/>
        </w:rPr>
        <w:t>Southwest District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13051 North Telecom Parkway</w:t>
      </w:r>
      <w:r w:rsidRPr="000C04E1">
        <w:rPr>
          <w:sz w:val="22"/>
          <w:szCs w:val="22"/>
          <w:shd w:val="clear" w:color="auto" w:fill="FBD4B4"/>
        </w:rPr>
        <w:t xml:space="preserve"> 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Temple Terrace, Florida 33637-7600</w:t>
      </w:r>
    </w:p>
    <w:p w:rsidR="004F5E9D" w:rsidRPr="000C04E1" w:rsidRDefault="004F5E9D">
      <w:pPr>
        <w:rPr>
          <w:sz w:val="22"/>
          <w:szCs w:val="22"/>
        </w:rPr>
      </w:pPr>
    </w:p>
    <w:p w:rsidR="004F5E9D" w:rsidRPr="000C04E1" w:rsidRDefault="004F5E9D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PROJECT</w:t>
      </w:r>
    </w:p>
    <w:p w:rsidR="00525491" w:rsidRPr="000011DA" w:rsidRDefault="00525491" w:rsidP="00525491">
      <w:pPr>
        <w:widowControl w:val="0"/>
        <w:rPr>
          <w:sz w:val="22"/>
          <w:szCs w:val="22"/>
        </w:rPr>
      </w:pPr>
      <w:r w:rsidRPr="000011DA">
        <w:rPr>
          <w:sz w:val="22"/>
          <w:szCs w:val="22"/>
        </w:rPr>
        <w:t xml:space="preserve">Air Permit No. </w:t>
      </w:r>
      <w:r w:rsidR="000011DA" w:rsidRPr="000011DA">
        <w:rPr>
          <w:sz w:val="22"/>
          <w:szCs w:val="22"/>
        </w:rPr>
        <w:t>1050174-011-AC</w:t>
      </w:r>
    </w:p>
    <w:p w:rsidR="00525491" w:rsidRPr="000011DA" w:rsidRDefault="000011DA" w:rsidP="00525491">
      <w:pPr>
        <w:widowControl w:val="0"/>
        <w:rPr>
          <w:sz w:val="22"/>
          <w:szCs w:val="22"/>
        </w:rPr>
      </w:pPr>
      <w:r w:rsidRPr="000011DA">
        <w:rPr>
          <w:sz w:val="22"/>
          <w:szCs w:val="22"/>
        </w:rPr>
        <w:t>Minor Air Construction Permit</w:t>
      </w:r>
    </w:p>
    <w:p w:rsidR="000011DA" w:rsidRPr="000011DA" w:rsidRDefault="000011DA" w:rsidP="000011DA">
      <w:pPr>
        <w:widowControl w:val="0"/>
        <w:rPr>
          <w:sz w:val="22"/>
          <w:szCs w:val="22"/>
        </w:rPr>
      </w:pPr>
      <w:r w:rsidRPr="000011DA">
        <w:rPr>
          <w:sz w:val="22"/>
          <w:szCs w:val="22"/>
        </w:rPr>
        <w:t>Pepperidge Farm, Inc. – Lakeland Facility</w:t>
      </w:r>
    </w:p>
    <w:p w:rsidR="00525491" w:rsidRPr="000011DA" w:rsidRDefault="009F7478" w:rsidP="00525491">
      <w:pPr>
        <w:pStyle w:val="BodyText"/>
        <w:spacing w:before="120" w:after="0"/>
        <w:rPr>
          <w:szCs w:val="22"/>
        </w:rPr>
      </w:pPr>
      <w:r>
        <w:rPr>
          <w:szCs w:val="22"/>
        </w:rPr>
        <w:t>This project is for the construction of</w:t>
      </w:r>
      <w:r w:rsidR="000011DA" w:rsidRPr="000011DA">
        <w:rPr>
          <w:szCs w:val="22"/>
        </w:rPr>
        <w:t xml:space="preserve"> a new flour silo, reactivat</w:t>
      </w:r>
      <w:r w:rsidR="003F2B1D">
        <w:rPr>
          <w:szCs w:val="22"/>
        </w:rPr>
        <w:t>ion</w:t>
      </w:r>
      <w:r w:rsidR="000011DA" w:rsidRPr="000011DA">
        <w:rPr>
          <w:szCs w:val="22"/>
        </w:rPr>
        <w:t xml:space="preserve"> </w:t>
      </w:r>
      <w:r w:rsidR="003F2B1D">
        <w:rPr>
          <w:szCs w:val="22"/>
        </w:rPr>
        <w:t xml:space="preserve">of </w:t>
      </w:r>
      <w:r w:rsidR="000011DA" w:rsidRPr="000011DA">
        <w:rPr>
          <w:szCs w:val="22"/>
        </w:rPr>
        <w:t>an existing silo and eliminat</w:t>
      </w:r>
      <w:r w:rsidR="003F2B1D">
        <w:rPr>
          <w:szCs w:val="22"/>
        </w:rPr>
        <w:t>ion</w:t>
      </w:r>
      <w:r w:rsidR="000011DA" w:rsidRPr="000011DA">
        <w:rPr>
          <w:szCs w:val="22"/>
        </w:rPr>
        <w:t xml:space="preserve"> </w:t>
      </w:r>
      <w:r w:rsidR="003F2B1D">
        <w:rPr>
          <w:szCs w:val="22"/>
        </w:rPr>
        <w:t xml:space="preserve">of </w:t>
      </w:r>
      <w:r w:rsidR="000011DA" w:rsidRPr="000011DA">
        <w:rPr>
          <w:szCs w:val="22"/>
        </w:rPr>
        <w:t>operation time limits and associated recordkeeping requirements on each silo.</w:t>
      </w:r>
    </w:p>
    <w:p w:rsidR="00546D00" w:rsidRPr="000011DA" w:rsidRDefault="00546D00" w:rsidP="000011DA">
      <w:pPr>
        <w:pStyle w:val="BodyText"/>
        <w:spacing w:after="0"/>
        <w:jc w:val="center"/>
        <w:rPr>
          <w:szCs w:val="22"/>
        </w:rPr>
      </w:pPr>
    </w:p>
    <w:p w:rsidR="004F5E9D" w:rsidRPr="000011DA" w:rsidRDefault="004F5E9D">
      <w:pPr>
        <w:pStyle w:val="Heading5"/>
        <w:keepNext w:val="0"/>
        <w:spacing w:before="60"/>
        <w:jc w:val="left"/>
        <w:rPr>
          <w:szCs w:val="22"/>
        </w:rPr>
      </w:pPr>
      <w:r w:rsidRPr="000011DA">
        <w:rPr>
          <w:szCs w:val="22"/>
        </w:rPr>
        <w:t>NOTICE AND PUBLICATION</w:t>
      </w:r>
    </w:p>
    <w:p w:rsidR="004F5E9D" w:rsidRPr="000011DA" w:rsidRDefault="004F5E9D" w:rsidP="00546D00">
      <w:pPr>
        <w:rPr>
          <w:sz w:val="22"/>
          <w:szCs w:val="22"/>
        </w:rPr>
      </w:pPr>
      <w:r w:rsidRPr="000011DA">
        <w:rPr>
          <w:sz w:val="22"/>
          <w:szCs w:val="22"/>
        </w:rPr>
        <w:t xml:space="preserve">The </w:t>
      </w:r>
      <w:r w:rsidR="003560A3" w:rsidRPr="000011DA">
        <w:rPr>
          <w:sz w:val="22"/>
          <w:szCs w:val="22"/>
        </w:rPr>
        <w:t>Permitting Authority</w:t>
      </w:r>
      <w:r w:rsidRPr="000011DA">
        <w:rPr>
          <w:sz w:val="22"/>
          <w:szCs w:val="22"/>
        </w:rPr>
        <w:t xml:space="preserve"> distributed a draft minor air construction permit package on </w:t>
      </w:r>
      <w:r w:rsidR="000011DA" w:rsidRPr="000011DA">
        <w:rPr>
          <w:sz w:val="22"/>
          <w:szCs w:val="22"/>
        </w:rPr>
        <w:t>3/12/2014</w:t>
      </w:r>
      <w:r w:rsidRPr="000011DA">
        <w:rPr>
          <w:sz w:val="22"/>
          <w:szCs w:val="22"/>
        </w:rPr>
        <w:t xml:space="preserve">.  The applicant published the Public Notice in the </w:t>
      </w:r>
      <w:r w:rsidR="000011DA" w:rsidRPr="000011DA">
        <w:rPr>
          <w:sz w:val="22"/>
          <w:szCs w:val="22"/>
          <w:u w:val="single"/>
        </w:rPr>
        <w:t>Lakeland Ledger</w:t>
      </w:r>
      <w:r w:rsidRPr="000011DA">
        <w:rPr>
          <w:sz w:val="22"/>
          <w:szCs w:val="22"/>
        </w:rPr>
        <w:t xml:space="preserve"> on </w:t>
      </w:r>
      <w:r w:rsidR="00F60430">
        <w:rPr>
          <w:sz w:val="22"/>
          <w:szCs w:val="22"/>
        </w:rPr>
        <w:t>4/4</w:t>
      </w:r>
      <w:bookmarkStart w:id="0" w:name="_GoBack"/>
      <w:bookmarkEnd w:id="0"/>
      <w:r w:rsidR="000011DA" w:rsidRPr="000011DA">
        <w:rPr>
          <w:sz w:val="22"/>
          <w:szCs w:val="22"/>
        </w:rPr>
        <w:t>/2014</w:t>
      </w:r>
      <w:r w:rsidRPr="000011DA">
        <w:rPr>
          <w:sz w:val="22"/>
          <w:szCs w:val="22"/>
        </w:rPr>
        <w:t>.  The</w:t>
      </w:r>
      <w:r w:rsidR="003560A3" w:rsidRPr="000011DA">
        <w:rPr>
          <w:sz w:val="22"/>
          <w:szCs w:val="22"/>
        </w:rPr>
        <w:t xml:space="preserve"> Permitting Authority </w:t>
      </w:r>
      <w:r w:rsidRPr="000011DA">
        <w:rPr>
          <w:sz w:val="22"/>
          <w:szCs w:val="22"/>
        </w:rPr>
        <w:t xml:space="preserve">received the proof of publication on </w:t>
      </w:r>
      <w:r w:rsidR="000011DA" w:rsidRPr="000011DA">
        <w:rPr>
          <w:sz w:val="22"/>
          <w:szCs w:val="22"/>
        </w:rPr>
        <w:t>4/7/2014</w:t>
      </w:r>
      <w:r w:rsidRPr="000011DA">
        <w:rPr>
          <w:sz w:val="22"/>
          <w:szCs w:val="22"/>
        </w:rPr>
        <w:t>.  No requests for administrative hearings or requests for extensions of time to file a petition for adminis</w:t>
      </w:r>
      <w:r w:rsidR="000011DA" w:rsidRPr="000011DA">
        <w:rPr>
          <w:sz w:val="22"/>
          <w:szCs w:val="22"/>
        </w:rPr>
        <w:t>trative hearing were received.</w:t>
      </w:r>
    </w:p>
    <w:p w:rsidR="00546D00" w:rsidRPr="000011DA" w:rsidRDefault="00546D00" w:rsidP="00546D00">
      <w:pPr>
        <w:rPr>
          <w:sz w:val="22"/>
          <w:szCs w:val="22"/>
        </w:rPr>
      </w:pPr>
    </w:p>
    <w:p w:rsidR="004F5E9D" w:rsidRPr="000C04E1" w:rsidRDefault="004F5E9D">
      <w:pPr>
        <w:pStyle w:val="Heading1"/>
        <w:keepNext w:val="0"/>
        <w:spacing w:before="60"/>
        <w:rPr>
          <w:szCs w:val="22"/>
        </w:rPr>
      </w:pPr>
      <w:r w:rsidRPr="000011DA">
        <w:rPr>
          <w:szCs w:val="22"/>
        </w:rPr>
        <w:t>COMMENTS</w:t>
      </w:r>
    </w:p>
    <w:p w:rsidR="004F5E9D" w:rsidRPr="000C04E1" w:rsidRDefault="004F5E9D">
      <w:pPr>
        <w:pStyle w:val="BodyText3"/>
        <w:jc w:val="left"/>
        <w:rPr>
          <w:szCs w:val="22"/>
        </w:rPr>
      </w:pPr>
      <w:r w:rsidRPr="000C04E1">
        <w:rPr>
          <w:szCs w:val="22"/>
        </w:rPr>
        <w:t xml:space="preserve">No comments on the </w:t>
      </w:r>
      <w:r w:rsidR="00370BD8" w:rsidRPr="000C04E1">
        <w:rPr>
          <w:szCs w:val="22"/>
        </w:rPr>
        <w:t>d</w:t>
      </w:r>
      <w:r w:rsidRPr="000C04E1">
        <w:rPr>
          <w:szCs w:val="22"/>
        </w:rPr>
        <w:t xml:space="preserve">raft </w:t>
      </w:r>
      <w:r w:rsidR="00370BD8" w:rsidRPr="000C04E1">
        <w:rPr>
          <w:szCs w:val="22"/>
        </w:rPr>
        <w:t>p</w:t>
      </w:r>
      <w:r w:rsidRPr="000C04E1">
        <w:rPr>
          <w:szCs w:val="22"/>
        </w:rPr>
        <w:t>ermit wer</w:t>
      </w:r>
      <w:r w:rsidR="000011DA">
        <w:rPr>
          <w:szCs w:val="22"/>
        </w:rPr>
        <w:t>e received from the public</w:t>
      </w:r>
      <w:r w:rsidRPr="000C04E1">
        <w:rPr>
          <w:szCs w:val="22"/>
        </w:rPr>
        <w:t xml:space="preserve"> or the applicant.</w:t>
      </w:r>
    </w:p>
    <w:p w:rsidR="00546D00" w:rsidRPr="000C04E1" w:rsidRDefault="00546D00" w:rsidP="00546D00">
      <w:pPr>
        <w:rPr>
          <w:sz w:val="22"/>
          <w:szCs w:val="22"/>
        </w:rPr>
      </w:pPr>
    </w:p>
    <w:p w:rsidR="004F5E9D" w:rsidRPr="000C04E1" w:rsidRDefault="004F5E9D" w:rsidP="00546D00">
      <w:pPr>
        <w:pStyle w:val="Heading1"/>
        <w:spacing w:before="0"/>
        <w:rPr>
          <w:szCs w:val="22"/>
        </w:rPr>
      </w:pPr>
      <w:r w:rsidRPr="000C04E1">
        <w:rPr>
          <w:szCs w:val="22"/>
        </w:rPr>
        <w:t>CONCLUSION</w:t>
      </w:r>
    </w:p>
    <w:p w:rsidR="00FA7EF3" w:rsidRPr="000C04E1" w:rsidRDefault="009F1686" w:rsidP="009E59F7">
      <w:pPr>
        <w:tabs>
          <w:tab w:val="left" w:pos="-720"/>
        </w:tabs>
        <w:suppressAutoHyphens/>
        <w:rPr>
          <w:sz w:val="22"/>
        </w:rPr>
      </w:pPr>
      <w:r w:rsidRPr="009E59F7">
        <w:rPr>
          <w:sz w:val="22"/>
        </w:rPr>
        <w:t>N</w:t>
      </w:r>
      <w:r w:rsidR="00975B01" w:rsidRPr="009E59F7">
        <w:rPr>
          <w:sz w:val="22"/>
        </w:rPr>
        <w:t>o changes were made to the draft permit</w:t>
      </w:r>
      <w:r w:rsidRPr="009E59F7">
        <w:rPr>
          <w:sz w:val="22"/>
        </w:rPr>
        <w:t>.</w:t>
      </w:r>
      <w:r w:rsidR="00975B01" w:rsidRPr="009E59F7">
        <w:rPr>
          <w:sz w:val="22"/>
        </w:rPr>
        <w:t xml:space="preserve"> </w:t>
      </w:r>
      <w:r w:rsidRPr="009E59F7">
        <w:rPr>
          <w:sz w:val="22"/>
        </w:rPr>
        <w:t>The permitting authority hereby issues the FINAL Permit with no changes</w:t>
      </w:r>
      <w:r w:rsidR="009E59F7" w:rsidRPr="009E59F7">
        <w:rPr>
          <w:sz w:val="22"/>
        </w:rPr>
        <w:t>.</w:t>
      </w:r>
    </w:p>
    <w:p w:rsidR="004F5E9D" w:rsidRPr="009E59F7" w:rsidRDefault="004F5E9D" w:rsidP="00FA7EF3">
      <w:pPr>
        <w:pStyle w:val="BodyText3"/>
        <w:jc w:val="left"/>
        <w:rPr>
          <w:szCs w:val="22"/>
        </w:rPr>
      </w:pPr>
    </w:p>
    <w:sectPr w:rsidR="004F5E9D" w:rsidRPr="009E59F7" w:rsidSect="00182F9F">
      <w:headerReference w:type="default" r:id="rId7"/>
      <w:footerReference w:type="default" r:id="rId8"/>
      <w:pgSz w:w="12240" w:h="15840" w:code="1"/>
      <w:pgMar w:top="144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4006" w:rsidRDefault="001A4006">
      <w:r>
        <w:separator/>
      </w:r>
    </w:p>
  </w:endnote>
  <w:endnote w:type="continuationSeparator" w:id="0">
    <w:p w:rsidR="001A4006" w:rsidRDefault="001A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E9D" w:rsidRPr="009E59F7" w:rsidRDefault="009E59F7" w:rsidP="001F1219">
    <w:pPr>
      <w:pBdr>
        <w:top w:val="single" w:sz="8" w:space="1" w:color="auto"/>
      </w:pBdr>
      <w:tabs>
        <w:tab w:val="right" w:pos="10080"/>
      </w:tabs>
      <w:spacing w:before="240"/>
      <w:rPr>
        <w:rStyle w:val="PageNumber"/>
      </w:rPr>
    </w:pPr>
    <w:r w:rsidRPr="009E59F7">
      <w:rPr>
        <w:rStyle w:val="PageNumber"/>
      </w:rPr>
      <w:t>Pepperidge Farm, Inc.</w:t>
    </w:r>
    <w:r w:rsidR="004F5E9D" w:rsidRPr="009E59F7">
      <w:rPr>
        <w:rStyle w:val="PageNumber"/>
        <w:color w:val="FF0000"/>
      </w:rPr>
      <w:tab/>
    </w:r>
    <w:r w:rsidR="004F5E9D" w:rsidRPr="009E59F7">
      <w:rPr>
        <w:rStyle w:val="PageNumber"/>
      </w:rPr>
      <w:t xml:space="preserve">Air Permit No. </w:t>
    </w:r>
    <w:r w:rsidRPr="009E59F7">
      <w:rPr>
        <w:rStyle w:val="PageNumber"/>
      </w:rPr>
      <w:t>1050174-011</w:t>
    </w:r>
    <w:r w:rsidR="000C04E1" w:rsidRPr="009E59F7">
      <w:rPr>
        <w:rStyle w:val="PageNumber"/>
      </w:rPr>
      <w:t>-A</w:t>
    </w:r>
    <w:r w:rsidRPr="009E59F7">
      <w:rPr>
        <w:rStyle w:val="PageNumber"/>
      </w:rPr>
      <w:t>C</w:t>
    </w:r>
  </w:p>
  <w:p w:rsidR="004F5E9D" w:rsidRPr="009E59F7" w:rsidRDefault="009E59F7" w:rsidP="001F1219">
    <w:pPr>
      <w:pBdr>
        <w:top w:val="single" w:sz="8" w:space="1" w:color="auto"/>
      </w:pBdr>
      <w:tabs>
        <w:tab w:val="right" w:pos="10080"/>
      </w:tabs>
      <w:rPr>
        <w:rStyle w:val="PageNumber"/>
      </w:rPr>
    </w:pPr>
    <w:r w:rsidRPr="009E59F7">
      <w:rPr>
        <w:rStyle w:val="PageNumber"/>
      </w:rPr>
      <w:t>Lakeland Facility</w:t>
    </w:r>
    <w:r w:rsidR="004F5E9D" w:rsidRPr="009E59F7">
      <w:rPr>
        <w:rStyle w:val="PageNumber"/>
      </w:rPr>
      <w:tab/>
    </w:r>
    <w:r w:rsidR="000120E7" w:rsidRPr="009E59F7">
      <w:t>Air Construction Permit</w:t>
    </w:r>
  </w:p>
  <w:p w:rsidR="004F5E9D" w:rsidRPr="00641DF0" w:rsidRDefault="004F5E9D">
    <w:pPr>
      <w:pBdr>
        <w:top w:val="single" w:sz="8" w:space="1" w:color="auto"/>
      </w:pBdr>
      <w:tabs>
        <w:tab w:val="left" w:pos="7344"/>
      </w:tabs>
      <w:jc w:val="center"/>
    </w:pPr>
    <w:r w:rsidRPr="009E59F7">
      <w:t xml:space="preserve">Page </w:t>
    </w:r>
    <w:r w:rsidRPr="009E59F7">
      <w:rPr>
        <w:rStyle w:val="PageNumber"/>
      </w:rPr>
      <w:fldChar w:fldCharType="begin"/>
    </w:r>
    <w:r w:rsidRPr="009E59F7">
      <w:rPr>
        <w:rStyle w:val="PageNumber"/>
      </w:rPr>
      <w:instrText xml:space="preserve"> PAGE </w:instrText>
    </w:r>
    <w:r w:rsidRPr="009E59F7">
      <w:rPr>
        <w:rStyle w:val="PageNumber"/>
      </w:rPr>
      <w:fldChar w:fldCharType="separate"/>
    </w:r>
    <w:r w:rsidR="00F60430">
      <w:rPr>
        <w:rStyle w:val="PageNumber"/>
        <w:noProof/>
      </w:rPr>
      <w:t>1</w:t>
    </w:r>
    <w:r w:rsidRPr="009E59F7">
      <w:rPr>
        <w:rStyle w:val="PageNumber"/>
      </w:rPr>
      <w:fldChar w:fldCharType="end"/>
    </w:r>
    <w:r w:rsidRPr="009E59F7">
      <w:rPr>
        <w:rStyle w:val="PageNumber"/>
      </w:rPr>
      <w:t xml:space="preserve"> of </w:t>
    </w:r>
    <w:r w:rsidRPr="009E59F7">
      <w:rPr>
        <w:rStyle w:val="PageNumber"/>
      </w:rPr>
      <w:fldChar w:fldCharType="begin"/>
    </w:r>
    <w:r w:rsidRPr="009E59F7">
      <w:rPr>
        <w:rStyle w:val="PageNumber"/>
      </w:rPr>
      <w:instrText xml:space="preserve"> NUMPAGES </w:instrText>
    </w:r>
    <w:r w:rsidRPr="009E59F7">
      <w:rPr>
        <w:rStyle w:val="PageNumber"/>
      </w:rPr>
      <w:fldChar w:fldCharType="separate"/>
    </w:r>
    <w:r w:rsidR="00F60430">
      <w:rPr>
        <w:rStyle w:val="PageNumber"/>
        <w:noProof/>
      </w:rPr>
      <w:t>1</w:t>
    </w:r>
    <w:r w:rsidRPr="009E59F7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4006" w:rsidRDefault="001A4006">
      <w:r>
        <w:separator/>
      </w:r>
    </w:p>
  </w:footnote>
  <w:footnote w:type="continuationSeparator" w:id="0">
    <w:p w:rsidR="001A4006" w:rsidRDefault="001A40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E9D" w:rsidRPr="00641DF0" w:rsidRDefault="004F5E9D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641DF0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EF3"/>
    <w:rsid w:val="000011DA"/>
    <w:rsid w:val="000120E7"/>
    <w:rsid w:val="000C04E1"/>
    <w:rsid w:val="00182F9F"/>
    <w:rsid w:val="001A4006"/>
    <w:rsid w:val="001C5A45"/>
    <w:rsid w:val="001F06D5"/>
    <w:rsid w:val="001F1219"/>
    <w:rsid w:val="00231071"/>
    <w:rsid w:val="00285372"/>
    <w:rsid w:val="003175B9"/>
    <w:rsid w:val="003560A3"/>
    <w:rsid w:val="00356438"/>
    <w:rsid w:val="00366D6E"/>
    <w:rsid w:val="00370BD8"/>
    <w:rsid w:val="003A7AFA"/>
    <w:rsid w:val="003B5141"/>
    <w:rsid w:val="003F2B1D"/>
    <w:rsid w:val="004F5E9D"/>
    <w:rsid w:val="00525491"/>
    <w:rsid w:val="00546D00"/>
    <w:rsid w:val="00594320"/>
    <w:rsid w:val="005F38BA"/>
    <w:rsid w:val="00641DF0"/>
    <w:rsid w:val="006E1ED0"/>
    <w:rsid w:val="007704C9"/>
    <w:rsid w:val="00795362"/>
    <w:rsid w:val="007B5ED5"/>
    <w:rsid w:val="008F2064"/>
    <w:rsid w:val="0093184F"/>
    <w:rsid w:val="00975B01"/>
    <w:rsid w:val="009B1690"/>
    <w:rsid w:val="009E59F7"/>
    <w:rsid w:val="009F1686"/>
    <w:rsid w:val="009F7478"/>
    <w:rsid w:val="00A14101"/>
    <w:rsid w:val="00A77F33"/>
    <w:rsid w:val="00AE6C26"/>
    <w:rsid w:val="00B372BD"/>
    <w:rsid w:val="00C35248"/>
    <w:rsid w:val="00CA3913"/>
    <w:rsid w:val="00D64ECC"/>
    <w:rsid w:val="00DA5BB0"/>
    <w:rsid w:val="00EE14A2"/>
    <w:rsid w:val="00EF2EC4"/>
    <w:rsid w:val="00F11DBB"/>
    <w:rsid w:val="00F60430"/>
    <w:rsid w:val="00FA7EF3"/>
    <w:rsid w:val="00FD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5:chartTrackingRefBased/>
  <w15:docId w15:val="{7DF849C6-D545-402F-A7D6-21CAAD438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semiHidden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semiHidden/>
  </w:style>
  <w:style w:type="paragraph" w:styleId="BodyText">
    <w:name w:val="Body Text"/>
    <w:aliases w:val="SCA Body Text,SCA Body Text1,SCA Body Text2,SCA Body Text11"/>
    <w:basedOn w:val="Normal"/>
    <w:semiHidden/>
    <w:pPr>
      <w:spacing w:after="120"/>
    </w:pPr>
    <w:rPr>
      <w:sz w:val="22"/>
    </w:rPr>
  </w:style>
  <w:style w:type="paragraph" w:styleId="BodyText3">
    <w:name w:val="Body Text 3"/>
    <w:basedOn w:val="Normal"/>
    <w:semiHidden/>
    <w:pPr>
      <w:spacing w:after="12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166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Noor, Quaid</cp:lastModifiedBy>
  <cp:revision>8</cp:revision>
  <cp:lastPrinted>2009-03-06T20:12:00Z</cp:lastPrinted>
  <dcterms:created xsi:type="dcterms:W3CDTF">2014-01-30T13:23:00Z</dcterms:created>
  <dcterms:modified xsi:type="dcterms:W3CDTF">2014-04-09T16:24:00Z</dcterms:modified>
</cp:coreProperties>
</file>